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2C7A" w14:textId="77777777" w:rsidR="00A34472" w:rsidRPr="003E2910" w:rsidRDefault="00A34472" w:rsidP="00A34472">
      <w:pPr>
        <w:pStyle w:val="Title"/>
        <w:rPr>
          <w:sz w:val="48"/>
        </w:rPr>
      </w:pPr>
      <w:r>
        <w:rPr>
          <w:sz w:val="48"/>
        </w:rPr>
        <w:t>Job description</w:t>
      </w:r>
    </w:p>
    <w:p w14:paraId="4DDD06B5" w14:textId="6A8BC58E" w:rsidR="00A34472" w:rsidRDefault="00A34472" w:rsidP="00A34472">
      <w:pPr>
        <w:pStyle w:val="Heading1"/>
      </w:pPr>
      <w:r>
        <w:t>Operational Manager</w:t>
      </w:r>
    </w:p>
    <w:tbl>
      <w:tblPr>
        <w:tblStyle w:val="TableGrid"/>
        <w:tblW w:w="0" w:type="auto"/>
        <w:tblLook w:val="04A0" w:firstRow="1" w:lastRow="0" w:firstColumn="1" w:lastColumn="0" w:noHBand="0" w:noVBand="1"/>
      </w:tblPr>
      <w:tblGrid>
        <w:gridCol w:w="2122"/>
        <w:gridCol w:w="6894"/>
      </w:tblGrid>
      <w:tr w:rsidR="00A34472" w:rsidRPr="003C7C85" w14:paraId="58B7E0D6" w14:textId="77777777" w:rsidTr="1B3AE8FE">
        <w:tc>
          <w:tcPr>
            <w:tcW w:w="2122" w:type="dxa"/>
            <w:vAlign w:val="center"/>
          </w:tcPr>
          <w:p w14:paraId="3357250C" w14:textId="77777777" w:rsidR="00A34472" w:rsidRPr="00E236D4" w:rsidRDefault="00A34472" w:rsidP="007936D0">
            <w:pPr>
              <w:rPr>
                <w:b/>
                <w:bCs/>
              </w:rPr>
            </w:pPr>
            <w:r w:rsidRPr="00E236D4">
              <w:rPr>
                <w:b/>
                <w:bCs/>
              </w:rPr>
              <w:t>Overview</w:t>
            </w:r>
          </w:p>
        </w:tc>
        <w:tc>
          <w:tcPr>
            <w:tcW w:w="6894" w:type="dxa"/>
            <w:vAlign w:val="center"/>
          </w:tcPr>
          <w:p w14:paraId="3135084A" w14:textId="77777777" w:rsidR="00A34472" w:rsidRDefault="00A34472" w:rsidP="007936D0">
            <w:pPr>
              <w:spacing w:before="120" w:after="120" w:line="276" w:lineRule="auto"/>
              <w:rPr>
                <w:rFonts w:asciiTheme="minorHAnsi" w:eastAsia="Times New Roman" w:hAnsiTheme="minorHAnsi" w:cstheme="minorHAnsi"/>
              </w:rPr>
            </w:pPr>
            <w:r w:rsidRPr="00171E78">
              <w:rPr>
                <w:rFonts w:asciiTheme="minorHAnsi" w:eastAsia="Times New Roman" w:hAnsiTheme="minorHAnsi" w:cstheme="minorHAnsi"/>
              </w:rPr>
              <w:t>AlphaPlus is an education service business specialising in standards, assessment and certification.  We help our clients design, develop, deploy and evaluate qualifications and their underpinning assessments.  Our work spans the public and private sectors, schools, colleges, vocational and professional learning and includes work across the UK’s four nations, and international projects</w:t>
            </w:r>
            <w:r>
              <w:rPr>
                <w:rFonts w:asciiTheme="minorHAnsi" w:eastAsia="Times New Roman" w:hAnsiTheme="minorHAnsi" w:cstheme="minorHAnsi"/>
              </w:rPr>
              <w:t>.</w:t>
            </w:r>
          </w:p>
          <w:p w14:paraId="5A8BCAEF" w14:textId="19C1D4E3" w:rsidR="00A34472" w:rsidRPr="00171E78" w:rsidRDefault="00A34472" w:rsidP="007936D0">
            <w:pPr>
              <w:spacing w:before="120" w:after="120" w:line="276" w:lineRule="auto"/>
            </w:pPr>
            <w:r>
              <w:t xml:space="preserve">Our work involves a significant amount of </w:t>
            </w:r>
            <w:r w:rsidR="001B5034">
              <w:t>assessment development, delivery and engagement with stakeholders, such as assessment candidates</w:t>
            </w:r>
            <w:r>
              <w:t xml:space="preserve">.  </w:t>
            </w:r>
          </w:p>
          <w:p w14:paraId="75B8E9AA" w14:textId="78FD5A8F" w:rsidR="005F0489" w:rsidRDefault="005F0489" w:rsidP="007936D0">
            <w:r>
              <w:t xml:space="preserve">We have successfully secured a contract for assessment development and delivery for a major UK regulator. </w:t>
            </w:r>
            <w:r w:rsidR="00A34472">
              <w:t xml:space="preserve">The </w:t>
            </w:r>
            <w:r w:rsidR="001B5034">
              <w:t>operational manager</w:t>
            </w:r>
            <w:r w:rsidR="00A34472">
              <w:t xml:space="preserve"> will be a part of the </w:t>
            </w:r>
            <w:r w:rsidR="001B5034">
              <w:t xml:space="preserve">project </w:t>
            </w:r>
            <w:r w:rsidR="00A34472">
              <w:t xml:space="preserve">delivery team based in Manchester and will be line-managed by the </w:t>
            </w:r>
            <w:r w:rsidR="001B5034">
              <w:t>project manager</w:t>
            </w:r>
            <w:r w:rsidR="00A34472">
              <w:t xml:space="preserve">.  They will </w:t>
            </w:r>
            <w:r w:rsidR="001B5034">
              <w:t>take ownership of first line candidate support, taking responsibility for decision making regarding reasonable adjustments, special considerations and managing complaints. They will also be required to deputise for the project manager</w:t>
            </w:r>
            <w:r w:rsidR="3463B12E">
              <w:t xml:space="preserve"> (including in internal and external stakeholder meetings)</w:t>
            </w:r>
            <w:r w:rsidR="001B5034">
              <w:t>.</w:t>
            </w:r>
            <w:r w:rsidR="00A34472">
              <w:t xml:space="preserve"> The role will be full-time, providing </w:t>
            </w:r>
            <w:r w:rsidR="001B5034">
              <w:t>candidates</w:t>
            </w:r>
            <w:r w:rsidR="00A34472">
              <w:t xml:space="preserve"> with a consistent point of contact</w:t>
            </w:r>
            <w:r w:rsidR="001B5034">
              <w:t xml:space="preserve">. </w:t>
            </w:r>
          </w:p>
          <w:p w14:paraId="759AE907" w14:textId="77777777" w:rsidR="005F0489" w:rsidRDefault="005F0489" w:rsidP="007936D0"/>
          <w:p w14:paraId="3FF51AAD" w14:textId="7B8B94BB" w:rsidR="00A34472" w:rsidRDefault="001B5034" w:rsidP="007936D0">
            <w:r>
              <w:t xml:space="preserve">The operational manager will be expected to work </w:t>
            </w:r>
            <w:r w:rsidR="1025ED12">
              <w:t>09</w:t>
            </w:r>
            <w:r>
              <w:t>:00-1</w:t>
            </w:r>
            <w:r w:rsidR="27A0D9F9">
              <w:t>7</w:t>
            </w:r>
            <w:r>
              <w:t xml:space="preserve">:00 </w:t>
            </w:r>
            <w:r w:rsidR="45426500">
              <w:t>and</w:t>
            </w:r>
            <w:r w:rsidR="005F0489">
              <w:t xml:space="preserve"> be expected to attend the Manchester office </w:t>
            </w:r>
            <w:r w:rsidR="5BCEFA09">
              <w:t>twice a week as a minimum</w:t>
            </w:r>
            <w:r w:rsidR="005F0489">
              <w:t>.</w:t>
            </w:r>
            <w:r w:rsidR="00A34472">
              <w:t xml:space="preserve"> </w:t>
            </w:r>
          </w:p>
          <w:p w14:paraId="390D2F3F" w14:textId="77777777" w:rsidR="00A34472" w:rsidRDefault="00A34472" w:rsidP="007936D0"/>
          <w:p w14:paraId="49DA59E7" w14:textId="4BF46DCB" w:rsidR="00A34472" w:rsidRPr="004E2CEB" w:rsidRDefault="00A34472" w:rsidP="007936D0">
            <w:r w:rsidRPr="00C46596">
              <w:t xml:space="preserve">The </w:t>
            </w:r>
            <w:r w:rsidR="005F0489">
              <w:t>post is initially available as a 12 month contract (external) or a 12 month secondment (internal).</w:t>
            </w:r>
            <w:r>
              <w:t xml:space="preserve"> </w:t>
            </w:r>
          </w:p>
        </w:tc>
      </w:tr>
      <w:tr w:rsidR="00A34472" w:rsidRPr="003C7C85" w14:paraId="7985C1BA" w14:textId="77777777" w:rsidTr="1B3AE8FE">
        <w:tc>
          <w:tcPr>
            <w:tcW w:w="2122" w:type="dxa"/>
            <w:vAlign w:val="center"/>
          </w:tcPr>
          <w:p w14:paraId="21395D7E" w14:textId="77777777" w:rsidR="00A34472" w:rsidRPr="00E236D4" w:rsidRDefault="00A34472" w:rsidP="007936D0">
            <w:pPr>
              <w:rPr>
                <w:b/>
                <w:bCs/>
              </w:rPr>
            </w:pPr>
            <w:r w:rsidRPr="00E236D4">
              <w:rPr>
                <w:b/>
                <w:bCs/>
              </w:rPr>
              <w:t>Key purpose of the job</w:t>
            </w:r>
          </w:p>
        </w:tc>
        <w:tc>
          <w:tcPr>
            <w:tcW w:w="6894" w:type="dxa"/>
            <w:vAlign w:val="center"/>
          </w:tcPr>
          <w:p w14:paraId="13E07E6A" w14:textId="78901EED" w:rsidR="00A34472" w:rsidRPr="00400504" w:rsidRDefault="46A72CBC" w:rsidP="00C24AAB">
            <w:r>
              <w:t xml:space="preserve">To co-ordinate, oversee and manage all activities relating to </w:t>
            </w:r>
            <w:r w:rsidR="10C826B0">
              <w:t>providing first line candidate support for the project and deputising for the project manager and fulfilling other tasks</w:t>
            </w:r>
            <w:r w:rsidR="31EADD31">
              <w:t xml:space="preserve"> related to project management and facilitating the operational delivery of the project</w:t>
            </w:r>
            <w:r w:rsidR="10C826B0">
              <w:t xml:space="preserve"> as appropriate.</w:t>
            </w:r>
            <w:r w:rsidR="5B2C1537">
              <w:t xml:space="preserve"> The operational manager will be working across several teams within AlphaPlus</w:t>
            </w:r>
            <w:r w:rsidR="0B31BB74">
              <w:t xml:space="preserve"> and </w:t>
            </w:r>
            <w:r w:rsidR="00AA54DD">
              <w:t>will manage the progress of tasks and deliverables across these teams.</w:t>
            </w:r>
          </w:p>
          <w:p w14:paraId="54BBC830" w14:textId="35A9F299" w:rsidR="00A34472" w:rsidRPr="00400504" w:rsidRDefault="51F3E89C" w:rsidP="00A66867">
            <w:pPr>
              <w:spacing w:before="120"/>
              <w:jc w:val="both"/>
              <w:rPr>
                <w:rFonts w:eastAsia="Calibri" w:cs="Calibri"/>
                <w:color w:val="000000" w:themeColor="text1"/>
              </w:rPr>
            </w:pPr>
            <w:r w:rsidRPr="6F5E57FB">
              <w:rPr>
                <w:rFonts w:eastAsia="Calibri" w:cs="Calibri"/>
                <w:color w:val="000000" w:themeColor="text1"/>
              </w:rPr>
              <w:t>In fulfilling the duties and responsibilities of the role, including engagement with stakeholders, the role holder will uphold the company values and behaviours, equality aims, policies and procedures.</w:t>
            </w:r>
          </w:p>
          <w:p w14:paraId="1D2885A1" w14:textId="41FF3476" w:rsidR="00A34472" w:rsidRPr="00400504" w:rsidRDefault="00A34472" w:rsidP="6F5E57FB"/>
          <w:p w14:paraId="30C465E5" w14:textId="3FFD12BD" w:rsidR="00A34472" w:rsidRPr="00400504" w:rsidRDefault="00A34472" w:rsidP="6F5E57FB"/>
        </w:tc>
      </w:tr>
      <w:tr w:rsidR="00A34472" w:rsidRPr="003C7C85" w14:paraId="74F6A317" w14:textId="77777777" w:rsidTr="1B3AE8FE">
        <w:tc>
          <w:tcPr>
            <w:tcW w:w="2122" w:type="dxa"/>
            <w:vAlign w:val="center"/>
          </w:tcPr>
          <w:p w14:paraId="1B65FDF9" w14:textId="77777777" w:rsidR="00A34472" w:rsidRPr="00E236D4" w:rsidRDefault="00A34472" w:rsidP="007936D0">
            <w:pPr>
              <w:rPr>
                <w:b/>
                <w:bCs/>
              </w:rPr>
            </w:pPr>
            <w:r w:rsidRPr="00E236D4">
              <w:rPr>
                <w:b/>
                <w:bCs/>
              </w:rPr>
              <w:t>Typical project responsibilities</w:t>
            </w:r>
          </w:p>
        </w:tc>
        <w:tc>
          <w:tcPr>
            <w:tcW w:w="6894" w:type="dxa"/>
            <w:vAlign w:val="center"/>
          </w:tcPr>
          <w:p w14:paraId="32CD079C" w14:textId="1589C8F5" w:rsidR="00A34472" w:rsidRDefault="00A34472" w:rsidP="0072413E">
            <w:pPr>
              <w:pStyle w:val="ListParagraph"/>
              <w:numPr>
                <w:ilvl w:val="0"/>
                <w:numId w:val="2"/>
              </w:numPr>
            </w:pPr>
            <w:r>
              <w:t xml:space="preserve">Supporting </w:t>
            </w:r>
            <w:r w:rsidR="005F0489">
              <w:t xml:space="preserve">a </w:t>
            </w:r>
            <w:r>
              <w:t xml:space="preserve">large-scale </w:t>
            </w:r>
            <w:r w:rsidR="005F0489">
              <w:t>project</w:t>
            </w:r>
          </w:p>
          <w:p w14:paraId="2B03D199" w14:textId="79CC4143" w:rsidR="005F0489" w:rsidRDefault="005F0489" w:rsidP="0072413E">
            <w:pPr>
              <w:pStyle w:val="ListParagraph"/>
              <w:numPr>
                <w:ilvl w:val="0"/>
                <w:numId w:val="2"/>
              </w:numPr>
            </w:pPr>
            <w:r>
              <w:t>Providing prompt, exceptional first line candidate support</w:t>
            </w:r>
          </w:p>
          <w:p w14:paraId="4F5A4A0A" w14:textId="6460064C" w:rsidR="00185094" w:rsidRDefault="00185094" w:rsidP="0072413E">
            <w:pPr>
              <w:pStyle w:val="ListParagraph"/>
              <w:numPr>
                <w:ilvl w:val="0"/>
                <w:numId w:val="2"/>
              </w:numPr>
            </w:pPr>
            <w:r>
              <w:t>Meeting relevant KPIs for acknowledgement and resolution of candidate queries</w:t>
            </w:r>
          </w:p>
          <w:p w14:paraId="49895A8E" w14:textId="6B8DB006" w:rsidR="005F0489" w:rsidRDefault="005F0489" w:rsidP="0072413E">
            <w:pPr>
              <w:pStyle w:val="ListParagraph"/>
              <w:numPr>
                <w:ilvl w:val="0"/>
                <w:numId w:val="2"/>
              </w:numPr>
            </w:pPr>
            <w:r>
              <w:lastRenderedPageBreak/>
              <w:t xml:space="preserve">Management </w:t>
            </w:r>
            <w:r w:rsidR="00DE4CA1">
              <w:t xml:space="preserve">and training </w:t>
            </w:r>
            <w:r>
              <w:t xml:space="preserve">of the operational </w:t>
            </w:r>
            <w:r w:rsidR="00185094">
              <w:t>executive and appropriate delegation of tasks</w:t>
            </w:r>
          </w:p>
          <w:p w14:paraId="1FCF08A6" w14:textId="06781FB1" w:rsidR="00185094" w:rsidRDefault="00185094" w:rsidP="0072413E">
            <w:pPr>
              <w:pStyle w:val="ListParagraph"/>
              <w:numPr>
                <w:ilvl w:val="0"/>
                <w:numId w:val="2"/>
              </w:numPr>
            </w:pPr>
            <w:r>
              <w:t xml:space="preserve">Development of candidate policies for the assessment, including but not limited to: reasonable adjustments policy, special considerations policy, complaints policy, </w:t>
            </w:r>
            <w:r w:rsidR="0072413E">
              <w:t xml:space="preserve">malpractice policy, </w:t>
            </w:r>
            <w:r>
              <w:t>appeals policy etc.</w:t>
            </w:r>
          </w:p>
          <w:p w14:paraId="40899414" w14:textId="1DCA3096" w:rsidR="00DE4CA1" w:rsidRDefault="00DE4CA1" w:rsidP="0072413E">
            <w:pPr>
              <w:pStyle w:val="ListParagraph"/>
              <w:numPr>
                <w:ilvl w:val="0"/>
                <w:numId w:val="2"/>
              </w:numPr>
            </w:pPr>
            <w:r>
              <w:t>Decision making as appropriate for candidates requesting reasonable adjustments, special considerations</w:t>
            </w:r>
          </w:p>
          <w:p w14:paraId="2C99F971" w14:textId="0D10243E" w:rsidR="00DE4CA1" w:rsidRDefault="00DE4CA1" w:rsidP="0072413E">
            <w:pPr>
              <w:pStyle w:val="ListParagraph"/>
              <w:numPr>
                <w:ilvl w:val="0"/>
                <w:numId w:val="2"/>
              </w:numPr>
            </w:pPr>
            <w:r>
              <w:t>Referring malpractice cases to the client</w:t>
            </w:r>
          </w:p>
          <w:p w14:paraId="3D3244DB" w14:textId="3DC51043" w:rsidR="00DE4CA1" w:rsidRDefault="00DE4CA1" w:rsidP="0072413E">
            <w:pPr>
              <w:pStyle w:val="ListParagraph"/>
              <w:numPr>
                <w:ilvl w:val="0"/>
                <w:numId w:val="2"/>
              </w:numPr>
            </w:pPr>
            <w:r>
              <w:t>Appropriately managing complaints and appeals, treating candidates and stakeholders respectfully throughout</w:t>
            </w:r>
          </w:p>
          <w:p w14:paraId="37846967" w14:textId="410AB74C" w:rsidR="00185094" w:rsidRPr="00804A2A" w:rsidRDefault="0072413E" w:rsidP="0072413E">
            <w:pPr>
              <w:pStyle w:val="ListParagraph"/>
              <w:numPr>
                <w:ilvl w:val="0"/>
                <w:numId w:val="2"/>
              </w:numPr>
            </w:pPr>
            <w:r>
              <w:t xml:space="preserve">Interacting </w:t>
            </w:r>
            <w:r w:rsidR="00185094">
              <w:t xml:space="preserve">with </w:t>
            </w:r>
            <w:r>
              <w:t xml:space="preserve">the </w:t>
            </w:r>
            <w:proofErr w:type="spellStart"/>
            <w:r w:rsidR="00185094">
              <w:t>crm</w:t>
            </w:r>
            <w:proofErr w:type="spellEnd"/>
            <w:r w:rsidR="00185094">
              <w:t xml:space="preserve"> system, including logging all candidate interactions </w:t>
            </w:r>
          </w:p>
          <w:p w14:paraId="119F31EA" w14:textId="77777777" w:rsidR="0072413E" w:rsidRDefault="0072413E" w:rsidP="0072413E">
            <w:pPr>
              <w:pStyle w:val="ListParagraph"/>
              <w:numPr>
                <w:ilvl w:val="0"/>
                <w:numId w:val="2"/>
              </w:numPr>
              <w:contextualSpacing w:val="0"/>
              <w:rPr>
                <w:rFonts w:eastAsia="Times New Roman"/>
              </w:rPr>
            </w:pPr>
            <w:r>
              <w:rPr>
                <w:rFonts w:eastAsia="Times New Roman"/>
              </w:rPr>
              <w:t>Producing appropriate service reports for relevant stakeholders as required</w:t>
            </w:r>
          </w:p>
          <w:p w14:paraId="13478509" w14:textId="0D8A6707" w:rsidR="0072413E" w:rsidRPr="0072413E" w:rsidRDefault="0072413E" w:rsidP="0072413E">
            <w:pPr>
              <w:pStyle w:val="ListParagraph"/>
              <w:numPr>
                <w:ilvl w:val="0"/>
                <w:numId w:val="2"/>
              </w:numPr>
              <w:contextualSpacing w:val="0"/>
              <w:rPr>
                <w:rFonts w:eastAsia="Times New Roman"/>
              </w:rPr>
            </w:pPr>
            <w:r>
              <w:t>Liaising with the 2</w:t>
            </w:r>
            <w:r w:rsidRPr="0072413E">
              <w:rPr>
                <w:vertAlign w:val="superscript"/>
              </w:rPr>
              <w:t>nd</w:t>
            </w:r>
            <w:r>
              <w:t xml:space="preserve"> and 3</w:t>
            </w:r>
            <w:r w:rsidRPr="0072413E">
              <w:rPr>
                <w:vertAlign w:val="superscript"/>
              </w:rPr>
              <w:t>rd</w:t>
            </w:r>
            <w:r>
              <w:t xml:space="preserve"> line technical support desk with the e-assessment platform provider and 2</w:t>
            </w:r>
            <w:r w:rsidRPr="0072413E">
              <w:rPr>
                <w:vertAlign w:val="superscript"/>
              </w:rPr>
              <w:t>nd</w:t>
            </w:r>
            <w:r>
              <w:t xml:space="preserve"> line test centre support desk.</w:t>
            </w:r>
          </w:p>
          <w:p w14:paraId="4EE3489A" w14:textId="5791EB17" w:rsidR="00A34472" w:rsidRDefault="00A34472" w:rsidP="0072413E">
            <w:pPr>
              <w:pStyle w:val="ListParagraph"/>
              <w:numPr>
                <w:ilvl w:val="0"/>
                <w:numId w:val="2"/>
              </w:numPr>
            </w:pPr>
            <w:r>
              <w:t xml:space="preserve">Liaising with </w:t>
            </w:r>
            <w:r w:rsidR="0072413E">
              <w:t>stakeholders</w:t>
            </w:r>
            <w:r>
              <w:t xml:space="preserve"> to provide support across a range of contexts </w:t>
            </w:r>
          </w:p>
          <w:p w14:paraId="5BB7C824" w14:textId="142088CA" w:rsidR="00DE4CA1" w:rsidRDefault="00DE4CA1" w:rsidP="0072413E">
            <w:pPr>
              <w:pStyle w:val="ListParagraph"/>
              <w:numPr>
                <w:ilvl w:val="0"/>
                <w:numId w:val="2"/>
              </w:numPr>
            </w:pPr>
            <w:r>
              <w:t>Liaising with the AlphaPlus service desk and providing detailed handovers as and when required</w:t>
            </w:r>
          </w:p>
          <w:p w14:paraId="272D4B55" w14:textId="3D45EF69" w:rsidR="00DE4CA1" w:rsidRDefault="00DE4CA1" w:rsidP="0072413E">
            <w:pPr>
              <w:pStyle w:val="ListParagraph"/>
              <w:numPr>
                <w:ilvl w:val="0"/>
                <w:numId w:val="2"/>
              </w:numPr>
            </w:pPr>
            <w:r>
              <w:t>Providing support to the</w:t>
            </w:r>
            <w:r w:rsidR="4075A2D4">
              <w:t xml:space="preserve"> A</w:t>
            </w:r>
            <w:r>
              <w:t>ssessment team as required</w:t>
            </w:r>
          </w:p>
          <w:p w14:paraId="32391E17" w14:textId="7C89680B" w:rsidR="00DE4CA1" w:rsidRDefault="00DE4CA1" w:rsidP="0072413E">
            <w:pPr>
              <w:pStyle w:val="ListParagraph"/>
              <w:numPr>
                <w:ilvl w:val="0"/>
                <w:numId w:val="2"/>
              </w:numPr>
            </w:pPr>
            <w:r>
              <w:t>Deputising for the Project Manager and completing tasks to support the operational delivery of the project as required</w:t>
            </w:r>
          </w:p>
          <w:p w14:paraId="3381E4C4" w14:textId="6DD968DB" w:rsidR="00A34472" w:rsidRPr="003C7C85" w:rsidRDefault="0D9884F4" w:rsidP="00DE4CA1">
            <w:pPr>
              <w:numPr>
                <w:ilvl w:val="0"/>
                <w:numId w:val="2"/>
              </w:numPr>
            </w:pPr>
            <w:r>
              <w:t>Maintaining GDPR at all times</w:t>
            </w:r>
          </w:p>
          <w:p w14:paraId="7457AF8E" w14:textId="34700FDC" w:rsidR="00A34472" w:rsidRPr="003C7C85" w:rsidRDefault="60A5F4F2" w:rsidP="0028305A">
            <w:pPr>
              <w:pStyle w:val="ListParagraph"/>
              <w:numPr>
                <w:ilvl w:val="0"/>
                <w:numId w:val="2"/>
              </w:numPr>
            </w:pPr>
            <w:r w:rsidRPr="0028305A">
              <w:t>In addition to normal duties and responsibilities, the role-holder may be required to carry out any other reasonable duties and responsibilities assigned, deemed within the scope of the role to meet the needs of the business</w:t>
            </w:r>
          </w:p>
          <w:p w14:paraId="6B4C9B81" w14:textId="492AE6A3" w:rsidR="00A34472" w:rsidRPr="003C7C85" w:rsidRDefault="00A34472" w:rsidP="6F5E57FB"/>
        </w:tc>
      </w:tr>
      <w:tr w:rsidR="00A34472" w:rsidRPr="003C7C85" w14:paraId="3F10DD17" w14:textId="77777777" w:rsidTr="1B3AE8FE">
        <w:tc>
          <w:tcPr>
            <w:tcW w:w="2122" w:type="dxa"/>
            <w:vAlign w:val="center"/>
          </w:tcPr>
          <w:p w14:paraId="34DB93AE" w14:textId="77777777" w:rsidR="00A34472" w:rsidRPr="00E236D4" w:rsidRDefault="00A34472" w:rsidP="007936D0">
            <w:pPr>
              <w:rPr>
                <w:b/>
                <w:bCs/>
              </w:rPr>
            </w:pPr>
            <w:r w:rsidRPr="00E236D4">
              <w:rPr>
                <w:b/>
                <w:bCs/>
              </w:rPr>
              <w:lastRenderedPageBreak/>
              <w:t>Typical Outputs</w:t>
            </w:r>
          </w:p>
        </w:tc>
        <w:tc>
          <w:tcPr>
            <w:tcW w:w="6894" w:type="dxa"/>
            <w:vAlign w:val="center"/>
          </w:tcPr>
          <w:p w14:paraId="66BD4A75" w14:textId="77777777" w:rsidR="00A34472" w:rsidRDefault="00A34472" w:rsidP="007936D0">
            <w:pPr>
              <w:pStyle w:val="ListParagraph"/>
              <w:numPr>
                <w:ilvl w:val="0"/>
                <w:numId w:val="3"/>
              </w:numPr>
            </w:pPr>
            <w:r>
              <w:t xml:space="preserve">Process development and implementation </w:t>
            </w:r>
          </w:p>
          <w:p w14:paraId="06DE58F4" w14:textId="77777777" w:rsidR="00A34472" w:rsidRDefault="00A34472" w:rsidP="007936D0">
            <w:pPr>
              <w:pStyle w:val="ListParagraph"/>
              <w:numPr>
                <w:ilvl w:val="0"/>
                <w:numId w:val="3"/>
              </w:numPr>
            </w:pPr>
            <w:r>
              <w:t>Delivering all key tasks to the required deadlines</w:t>
            </w:r>
          </w:p>
          <w:p w14:paraId="1B073214" w14:textId="564C84BB" w:rsidR="00A34472" w:rsidRDefault="5346CF8D" w:rsidP="007936D0">
            <w:pPr>
              <w:pStyle w:val="ListParagraph"/>
              <w:numPr>
                <w:ilvl w:val="0"/>
                <w:numId w:val="3"/>
              </w:numPr>
            </w:pPr>
            <w:r>
              <w:t>Proactively m</w:t>
            </w:r>
            <w:r w:rsidR="00A34472">
              <w:t xml:space="preserve">anaging risks </w:t>
            </w:r>
            <w:r w:rsidR="6FD0C037">
              <w:t>and designing and implementing appropriate mitigation and avoidance s</w:t>
            </w:r>
            <w:r w:rsidR="0F8B78D8">
              <w:t>trategies</w:t>
            </w:r>
          </w:p>
          <w:p w14:paraId="7E18EDE5" w14:textId="77777777" w:rsidR="00A34472" w:rsidRDefault="00A34472" w:rsidP="007936D0">
            <w:pPr>
              <w:pStyle w:val="ListParagraph"/>
              <w:numPr>
                <w:ilvl w:val="0"/>
                <w:numId w:val="3"/>
              </w:numPr>
            </w:pPr>
            <w:r>
              <w:t>Reporting on progress</w:t>
            </w:r>
          </w:p>
          <w:p w14:paraId="1D6B7915" w14:textId="77777777" w:rsidR="00A34472" w:rsidRPr="003C7C85" w:rsidRDefault="00A34472" w:rsidP="007936D0">
            <w:pPr>
              <w:pStyle w:val="ListParagraph"/>
              <w:numPr>
                <w:ilvl w:val="0"/>
                <w:numId w:val="3"/>
              </w:numPr>
            </w:pPr>
            <w:r>
              <w:t>Producing and checking data reports as required</w:t>
            </w:r>
          </w:p>
        </w:tc>
      </w:tr>
      <w:tr w:rsidR="00A34472" w:rsidRPr="003C7C85" w14:paraId="36580935" w14:textId="77777777" w:rsidTr="1B3AE8FE">
        <w:tc>
          <w:tcPr>
            <w:tcW w:w="9016" w:type="dxa"/>
            <w:gridSpan w:val="2"/>
            <w:vAlign w:val="center"/>
          </w:tcPr>
          <w:p w14:paraId="04FE999F" w14:textId="77777777" w:rsidR="00A34472" w:rsidRPr="003C7C85" w:rsidRDefault="00A34472" w:rsidP="007936D0">
            <w:pPr>
              <w:rPr>
                <w:b/>
              </w:rPr>
            </w:pPr>
            <w:r>
              <w:rPr>
                <w:b/>
              </w:rPr>
              <w:t>Key relationships</w:t>
            </w:r>
          </w:p>
        </w:tc>
      </w:tr>
      <w:tr w:rsidR="00A34472" w:rsidRPr="003C7C85" w14:paraId="7B50FE23" w14:textId="77777777" w:rsidTr="1B3AE8FE">
        <w:tc>
          <w:tcPr>
            <w:tcW w:w="2122" w:type="dxa"/>
            <w:vAlign w:val="center"/>
          </w:tcPr>
          <w:p w14:paraId="6A6602AE" w14:textId="77777777" w:rsidR="00A34472" w:rsidRPr="00E236D4" w:rsidRDefault="00A34472" w:rsidP="007936D0">
            <w:pPr>
              <w:rPr>
                <w:b/>
                <w:bCs/>
              </w:rPr>
            </w:pPr>
            <w:r w:rsidRPr="00E236D4">
              <w:rPr>
                <w:b/>
                <w:bCs/>
              </w:rPr>
              <w:t>Internal</w:t>
            </w:r>
          </w:p>
        </w:tc>
        <w:tc>
          <w:tcPr>
            <w:tcW w:w="6894" w:type="dxa"/>
            <w:vAlign w:val="center"/>
          </w:tcPr>
          <w:p w14:paraId="6681B18A" w14:textId="41B0A5BF" w:rsidR="00A34472" w:rsidRDefault="00DE4CA1" w:rsidP="007936D0">
            <w:pPr>
              <w:pStyle w:val="ListParagraph"/>
              <w:numPr>
                <w:ilvl w:val="0"/>
                <w:numId w:val="7"/>
              </w:numPr>
              <w:ind w:left="357" w:hanging="357"/>
            </w:pPr>
            <w:r>
              <w:t>Project Manager</w:t>
            </w:r>
          </w:p>
          <w:p w14:paraId="640A16B1" w14:textId="1F422D70" w:rsidR="00DE4CA1" w:rsidRDefault="00DE4CA1" w:rsidP="007936D0">
            <w:pPr>
              <w:pStyle w:val="ListParagraph"/>
              <w:numPr>
                <w:ilvl w:val="0"/>
                <w:numId w:val="7"/>
              </w:numPr>
              <w:ind w:left="357" w:hanging="357"/>
            </w:pPr>
            <w:r>
              <w:t>Operational Executive</w:t>
            </w:r>
          </w:p>
          <w:p w14:paraId="1884DD4B" w14:textId="3D85062F" w:rsidR="00A34472" w:rsidRDefault="00DE4CA1" w:rsidP="007936D0">
            <w:pPr>
              <w:pStyle w:val="ListParagraph"/>
              <w:numPr>
                <w:ilvl w:val="0"/>
                <w:numId w:val="7"/>
              </w:numPr>
              <w:ind w:left="357" w:hanging="357"/>
            </w:pPr>
            <w:r>
              <w:t>Director or Operations</w:t>
            </w:r>
          </w:p>
          <w:p w14:paraId="3C2A37C6" w14:textId="77777777" w:rsidR="00A34472" w:rsidRDefault="00A34472" w:rsidP="007936D0">
            <w:pPr>
              <w:pStyle w:val="ListParagraph"/>
              <w:numPr>
                <w:ilvl w:val="0"/>
                <w:numId w:val="7"/>
              </w:numPr>
              <w:ind w:left="357" w:hanging="357"/>
            </w:pPr>
            <w:r>
              <w:t>Deputy Director of Services</w:t>
            </w:r>
          </w:p>
          <w:p w14:paraId="3AAA833E" w14:textId="77777777" w:rsidR="00A34472" w:rsidRDefault="00A34472" w:rsidP="007936D0">
            <w:pPr>
              <w:pStyle w:val="ListParagraph"/>
              <w:numPr>
                <w:ilvl w:val="0"/>
                <w:numId w:val="7"/>
              </w:numPr>
              <w:ind w:left="357" w:hanging="357"/>
            </w:pPr>
            <w:r>
              <w:t>Service desk Manager</w:t>
            </w:r>
          </w:p>
          <w:p w14:paraId="3A79B2F9" w14:textId="77777777" w:rsidR="00A34472" w:rsidRDefault="00A34472" w:rsidP="007936D0">
            <w:pPr>
              <w:pStyle w:val="ListParagraph"/>
              <w:numPr>
                <w:ilvl w:val="0"/>
                <w:numId w:val="7"/>
              </w:numPr>
              <w:ind w:left="357" w:hanging="357"/>
            </w:pPr>
            <w:r>
              <w:t>Service desk team</w:t>
            </w:r>
          </w:p>
          <w:p w14:paraId="69D3BEF0" w14:textId="77777777" w:rsidR="00A34472" w:rsidRPr="003C7C85" w:rsidRDefault="00A34472" w:rsidP="007936D0">
            <w:pPr>
              <w:pStyle w:val="ListParagraph"/>
              <w:numPr>
                <w:ilvl w:val="0"/>
                <w:numId w:val="7"/>
              </w:numPr>
              <w:ind w:left="357" w:hanging="357"/>
            </w:pPr>
            <w:r>
              <w:t>AlphaPlus project teams</w:t>
            </w:r>
          </w:p>
        </w:tc>
      </w:tr>
      <w:tr w:rsidR="00A34472" w:rsidRPr="003C7C85" w14:paraId="0F142B6A" w14:textId="77777777" w:rsidTr="1B3AE8FE">
        <w:tc>
          <w:tcPr>
            <w:tcW w:w="2122" w:type="dxa"/>
            <w:vAlign w:val="center"/>
          </w:tcPr>
          <w:p w14:paraId="6D3275B4" w14:textId="77777777" w:rsidR="00A34472" w:rsidRPr="00E236D4" w:rsidRDefault="00A34472" w:rsidP="007936D0">
            <w:pPr>
              <w:rPr>
                <w:b/>
                <w:bCs/>
              </w:rPr>
            </w:pPr>
            <w:r w:rsidRPr="00E236D4">
              <w:rPr>
                <w:b/>
                <w:bCs/>
              </w:rPr>
              <w:t>External</w:t>
            </w:r>
          </w:p>
        </w:tc>
        <w:tc>
          <w:tcPr>
            <w:tcW w:w="6894" w:type="dxa"/>
            <w:vAlign w:val="center"/>
          </w:tcPr>
          <w:p w14:paraId="43DA774C" w14:textId="4E19B6A4" w:rsidR="00A34472" w:rsidRDefault="00DE4CA1" w:rsidP="007936D0">
            <w:pPr>
              <w:pStyle w:val="ListParagraph"/>
              <w:numPr>
                <w:ilvl w:val="0"/>
                <w:numId w:val="8"/>
              </w:numPr>
              <w:ind w:left="357" w:hanging="357"/>
            </w:pPr>
            <w:r>
              <w:t>Candidates</w:t>
            </w:r>
          </w:p>
          <w:p w14:paraId="4191BD33" w14:textId="01848299" w:rsidR="00A34472" w:rsidRPr="003C7C85" w:rsidRDefault="00DE4CA1" w:rsidP="00DE4CA1">
            <w:pPr>
              <w:pStyle w:val="ListParagraph"/>
              <w:numPr>
                <w:ilvl w:val="0"/>
                <w:numId w:val="8"/>
              </w:numPr>
              <w:ind w:left="357" w:hanging="357"/>
            </w:pPr>
            <w:r>
              <w:t>Stakeholders (including partners and clients)</w:t>
            </w:r>
          </w:p>
        </w:tc>
      </w:tr>
      <w:tr w:rsidR="00A34472" w:rsidRPr="003C7C85" w14:paraId="05B431C7" w14:textId="77777777" w:rsidTr="1B3AE8FE">
        <w:tc>
          <w:tcPr>
            <w:tcW w:w="9016" w:type="dxa"/>
            <w:gridSpan w:val="2"/>
            <w:vAlign w:val="center"/>
          </w:tcPr>
          <w:p w14:paraId="13D24BD7" w14:textId="77777777" w:rsidR="00A34472" w:rsidRPr="003C7C85" w:rsidRDefault="00A34472" w:rsidP="007936D0">
            <w:pPr>
              <w:rPr>
                <w:b/>
              </w:rPr>
            </w:pPr>
            <w:r w:rsidRPr="003C7C85">
              <w:rPr>
                <w:b/>
              </w:rPr>
              <w:t>Resources for which the job holder is accountable</w:t>
            </w:r>
          </w:p>
        </w:tc>
      </w:tr>
      <w:tr w:rsidR="00A34472" w:rsidRPr="003C7C85" w14:paraId="05638C0E" w14:textId="77777777" w:rsidTr="1B3AE8FE">
        <w:tc>
          <w:tcPr>
            <w:tcW w:w="2122" w:type="dxa"/>
            <w:vAlign w:val="center"/>
          </w:tcPr>
          <w:p w14:paraId="6CE65B62" w14:textId="77777777" w:rsidR="00A34472" w:rsidRPr="00E236D4" w:rsidRDefault="00A34472" w:rsidP="007936D0">
            <w:pPr>
              <w:rPr>
                <w:b/>
                <w:bCs/>
              </w:rPr>
            </w:pPr>
            <w:r w:rsidRPr="00E236D4">
              <w:rPr>
                <w:b/>
                <w:bCs/>
              </w:rPr>
              <w:t>People</w:t>
            </w:r>
          </w:p>
        </w:tc>
        <w:tc>
          <w:tcPr>
            <w:tcW w:w="6894" w:type="dxa"/>
            <w:vAlign w:val="center"/>
          </w:tcPr>
          <w:p w14:paraId="5C4CB25D" w14:textId="7D5D8DB7" w:rsidR="00A34472" w:rsidRPr="003C7C85" w:rsidRDefault="00A34472" w:rsidP="007936D0">
            <w:r>
              <w:t xml:space="preserve">Managing requirements of internal and external clients (see previous section), </w:t>
            </w:r>
            <w:r w:rsidR="00DE4CA1">
              <w:t>and</w:t>
            </w:r>
            <w:r>
              <w:t xml:space="preserve"> line management </w:t>
            </w:r>
            <w:r w:rsidR="00DE4CA1">
              <w:t>of operational executive.</w:t>
            </w:r>
          </w:p>
        </w:tc>
      </w:tr>
      <w:tr w:rsidR="00A34472" w:rsidRPr="003C7C85" w14:paraId="23819FD4" w14:textId="77777777" w:rsidTr="1B3AE8FE">
        <w:tc>
          <w:tcPr>
            <w:tcW w:w="2122" w:type="dxa"/>
            <w:vAlign w:val="center"/>
          </w:tcPr>
          <w:p w14:paraId="5700A8A3" w14:textId="77777777" w:rsidR="00A34472" w:rsidRPr="00E236D4" w:rsidRDefault="00A34472" w:rsidP="007936D0">
            <w:pPr>
              <w:rPr>
                <w:b/>
                <w:bCs/>
              </w:rPr>
            </w:pPr>
            <w:r w:rsidRPr="00E236D4">
              <w:rPr>
                <w:b/>
                <w:bCs/>
              </w:rPr>
              <w:lastRenderedPageBreak/>
              <w:t>Assets</w:t>
            </w:r>
          </w:p>
        </w:tc>
        <w:tc>
          <w:tcPr>
            <w:tcW w:w="6894" w:type="dxa"/>
            <w:vAlign w:val="center"/>
          </w:tcPr>
          <w:p w14:paraId="4F524DDB" w14:textId="00553174" w:rsidR="00A34472" w:rsidRPr="003C7C85" w:rsidRDefault="00A34472" w:rsidP="007936D0">
            <w:r w:rsidRPr="00EC169F">
              <w:t xml:space="preserve">Data (e.g. </w:t>
            </w:r>
            <w:r w:rsidR="00DE4CA1">
              <w:t>candidate data</w:t>
            </w:r>
            <w:r>
              <w:t xml:space="preserve"> and </w:t>
            </w:r>
            <w:r w:rsidRPr="00EC169F">
              <w:t>retaining information in compliance with data protection guidelines)</w:t>
            </w:r>
          </w:p>
        </w:tc>
      </w:tr>
      <w:tr w:rsidR="00A34472" w:rsidRPr="003C7C85" w14:paraId="4F080539" w14:textId="77777777" w:rsidTr="1B3AE8FE">
        <w:tc>
          <w:tcPr>
            <w:tcW w:w="2122" w:type="dxa"/>
            <w:vAlign w:val="center"/>
          </w:tcPr>
          <w:p w14:paraId="3EDD569E" w14:textId="77777777" w:rsidR="00A34472" w:rsidRPr="00E236D4" w:rsidRDefault="00A34472" w:rsidP="007936D0">
            <w:pPr>
              <w:rPr>
                <w:b/>
                <w:bCs/>
              </w:rPr>
            </w:pPr>
            <w:r w:rsidRPr="00E236D4">
              <w:rPr>
                <w:b/>
                <w:bCs/>
              </w:rPr>
              <w:t>Budgets</w:t>
            </w:r>
          </w:p>
        </w:tc>
        <w:tc>
          <w:tcPr>
            <w:tcW w:w="6894" w:type="dxa"/>
            <w:vAlign w:val="center"/>
          </w:tcPr>
          <w:p w14:paraId="4C50B3A1" w14:textId="77777777" w:rsidR="00A34472" w:rsidRPr="003C7C85" w:rsidRDefault="00A34472" w:rsidP="007936D0">
            <w:r>
              <w:t>N/A</w:t>
            </w:r>
          </w:p>
        </w:tc>
      </w:tr>
      <w:tr w:rsidR="00A34472" w:rsidRPr="003C7C85" w14:paraId="54121E24" w14:textId="77777777" w:rsidTr="1B3AE8FE">
        <w:tc>
          <w:tcPr>
            <w:tcW w:w="9016" w:type="dxa"/>
            <w:gridSpan w:val="2"/>
            <w:vAlign w:val="center"/>
          </w:tcPr>
          <w:p w14:paraId="01BD3E77" w14:textId="77777777" w:rsidR="00A34472" w:rsidRPr="003C7C85" w:rsidRDefault="00A34472" w:rsidP="007936D0">
            <w:pPr>
              <w:rPr>
                <w:b/>
              </w:rPr>
            </w:pPr>
            <w:r w:rsidRPr="003C7C85">
              <w:rPr>
                <w:b/>
              </w:rPr>
              <w:t>Person specification</w:t>
            </w:r>
          </w:p>
        </w:tc>
      </w:tr>
      <w:tr w:rsidR="00A34472" w:rsidRPr="003C7C85" w14:paraId="01990057" w14:textId="77777777" w:rsidTr="1B3AE8FE">
        <w:tc>
          <w:tcPr>
            <w:tcW w:w="2122" w:type="dxa"/>
            <w:vAlign w:val="center"/>
          </w:tcPr>
          <w:p w14:paraId="561B2CC9" w14:textId="77777777" w:rsidR="00A34472" w:rsidRPr="00E236D4" w:rsidRDefault="00A34472" w:rsidP="007936D0">
            <w:pPr>
              <w:rPr>
                <w:b/>
                <w:bCs/>
              </w:rPr>
            </w:pPr>
            <w:r w:rsidRPr="00E236D4">
              <w:rPr>
                <w:b/>
                <w:bCs/>
              </w:rPr>
              <w:t>Personal attributes</w:t>
            </w:r>
          </w:p>
        </w:tc>
        <w:tc>
          <w:tcPr>
            <w:tcW w:w="6894" w:type="dxa"/>
            <w:vAlign w:val="center"/>
          </w:tcPr>
          <w:p w14:paraId="6B920677" w14:textId="77777777" w:rsidR="00A34472" w:rsidRDefault="00A34472" w:rsidP="007936D0">
            <w:pPr>
              <w:pStyle w:val="ListParagraph"/>
              <w:ind w:left="360"/>
              <w:rPr>
                <w:b/>
              </w:rPr>
            </w:pPr>
            <w:r w:rsidRPr="00C963F8">
              <w:rPr>
                <w:b/>
              </w:rPr>
              <w:t>Essential</w:t>
            </w:r>
          </w:p>
          <w:p w14:paraId="5C0EEF33" w14:textId="77777777" w:rsidR="00A34472" w:rsidRDefault="00A34472" w:rsidP="007936D0">
            <w:pPr>
              <w:pStyle w:val="ListParagraph"/>
              <w:numPr>
                <w:ilvl w:val="0"/>
                <w:numId w:val="4"/>
              </w:numPr>
            </w:pPr>
            <w:r>
              <w:t>Self-motivated</w:t>
            </w:r>
          </w:p>
          <w:p w14:paraId="43FB6DFD" w14:textId="77777777" w:rsidR="00A34472" w:rsidRDefault="00A34472" w:rsidP="007936D0">
            <w:pPr>
              <w:pStyle w:val="ListParagraph"/>
              <w:numPr>
                <w:ilvl w:val="0"/>
                <w:numId w:val="4"/>
              </w:numPr>
            </w:pPr>
            <w:r>
              <w:t>Exceptional communication skills</w:t>
            </w:r>
          </w:p>
          <w:p w14:paraId="1FB7636C" w14:textId="7AE0DAA0" w:rsidR="00A34472" w:rsidRDefault="00A34472" w:rsidP="007936D0">
            <w:pPr>
              <w:pStyle w:val="ListParagraph"/>
              <w:numPr>
                <w:ilvl w:val="0"/>
                <w:numId w:val="4"/>
              </w:numPr>
            </w:pPr>
            <w:r>
              <w:t xml:space="preserve">Highly efficient administrative and organisational skills </w:t>
            </w:r>
          </w:p>
          <w:p w14:paraId="596DD7E9" w14:textId="00361935" w:rsidR="00A34472" w:rsidRDefault="00A34472" w:rsidP="007936D0">
            <w:pPr>
              <w:pStyle w:val="ListParagraph"/>
              <w:numPr>
                <w:ilvl w:val="0"/>
                <w:numId w:val="4"/>
              </w:numPr>
            </w:pPr>
            <w:r>
              <w:t xml:space="preserve">Understanding of need to treat </w:t>
            </w:r>
            <w:r w:rsidR="00DE4CA1">
              <w:t>candidate</w:t>
            </w:r>
            <w:r>
              <w:t>s’ data appropriately</w:t>
            </w:r>
          </w:p>
          <w:p w14:paraId="6600EFE4" w14:textId="5FC50339" w:rsidR="00A34472" w:rsidRDefault="00A34472" w:rsidP="007936D0">
            <w:pPr>
              <w:pStyle w:val="ListParagraph"/>
              <w:numPr>
                <w:ilvl w:val="0"/>
                <w:numId w:val="4"/>
              </w:numPr>
            </w:pPr>
            <w:r>
              <w:t xml:space="preserve">A high standard of presentation and communication skills to operate effectively with </w:t>
            </w:r>
            <w:r w:rsidR="00DE4CA1">
              <w:t>candidates</w:t>
            </w:r>
            <w:r>
              <w:t xml:space="preserve"> and staff</w:t>
            </w:r>
          </w:p>
          <w:p w14:paraId="4CFFED65" w14:textId="77777777" w:rsidR="00A34472" w:rsidRPr="00C229FF" w:rsidRDefault="00A34472" w:rsidP="007936D0">
            <w:pPr>
              <w:pStyle w:val="ListParagraph"/>
              <w:numPr>
                <w:ilvl w:val="0"/>
                <w:numId w:val="4"/>
              </w:numPr>
            </w:pPr>
            <w:r>
              <w:t>Delivery of excellent customer service</w:t>
            </w:r>
          </w:p>
          <w:p w14:paraId="1143274B" w14:textId="77777777" w:rsidR="00A34472" w:rsidRDefault="00A34472" w:rsidP="007936D0">
            <w:pPr>
              <w:pStyle w:val="ListParagraph"/>
              <w:numPr>
                <w:ilvl w:val="0"/>
                <w:numId w:val="4"/>
              </w:numPr>
            </w:pPr>
            <w:r>
              <w:t>Organisation, people management, teamworking, motivation, integrity, adaptability, persuasiveness, determination</w:t>
            </w:r>
          </w:p>
          <w:p w14:paraId="5847156D" w14:textId="77777777" w:rsidR="00A34472" w:rsidRDefault="00A34472" w:rsidP="007936D0">
            <w:pPr>
              <w:pStyle w:val="ListParagraph"/>
              <w:numPr>
                <w:ilvl w:val="0"/>
                <w:numId w:val="4"/>
              </w:numPr>
            </w:pPr>
            <w:r>
              <w:t>Good numeracy skills</w:t>
            </w:r>
          </w:p>
          <w:p w14:paraId="3A0DE4BE" w14:textId="77777777" w:rsidR="00A34472" w:rsidRPr="00937D89" w:rsidRDefault="00A34472" w:rsidP="007936D0">
            <w:pPr>
              <w:pStyle w:val="ListParagraph"/>
              <w:numPr>
                <w:ilvl w:val="0"/>
                <w:numId w:val="4"/>
              </w:numPr>
              <w:rPr>
                <w:bCs/>
              </w:rPr>
            </w:pPr>
            <w:r w:rsidRPr="00937D89">
              <w:rPr>
                <w:bCs/>
              </w:rPr>
              <w:t>High level of attention to detail and accuracy</w:t>
            </w:r>
          </w:p>
          <w:p w14:paraId="420D2750" w14:textId="77777777" w:rsidR="00A34472" w:rsidRPr="00937D89" w:rsidRDefault="00A34472" w:rsidP="007936D0">
            <w:pPr>
              <w:pStyle w:val="ListParagraph"/>
              <w:numPr>
                <w:ilvl w:val="0"/>
                <w:numId w:val="4"/>
              </w:numPr>
              <w:rPr>
                <w:bCs/>
              </w:rPr>
            </w:pPr>
            <w:r w:rsidRPr="00937D89">
              <w:rPr>
                <w:bCs/>
              </w:rPr>
              <w:t>Proven ability to collect and analyse information, solve problems and make decisions</w:t>
            </w:r>
          </w:p>
          <w:p w14:paraId="0DA9FD2F" w14:textId="77777777" w:rsidR="00A34472" w:rsidRDefault="00A34472" w:rsidP="007936D0">
            <w:pPr>
              <w:pStyle w:val="ListParagraph"/>
              <w:numPr>
                <w:ilvl w:val="0"/>
                <w:numId w:val="4"/>
              </w:numPr>
              <w:rPr>
                <w:bCs/>
              </w:rPr>
            </w:pPr>
            <w:r w:rsidRPr="00937D89">
              <w:rPr>
                <w:bCs/>
              </w:rPr>
              <w:t>Ability to work well in a high-pressure environment</w:t>
            </w:r>
          </w:p>
          <w:p w14:paraId="4D62B4BD" w14:textId="77777777" w:rsidR="00A34472" w:rsidRDefault="00A34472" w:rsidP="007936D0">
            <w:pPr>
              <w:pStyle w:val="ListParagraph"/>
              <w:numPr>
                <w:ilvl w:val="0"/>
                <w:numId w:val="4"/>
              </w:numPr>
            </w:pPr>
            <w:r>
              <w:t>Ability to act as an ambassador for Alpha</w:t>
            </w:r>
            <w:r w:rsidRPr="00B21D8D">
              <w:rPr>
                <w:iCs/>
              </w:rPr>
              <w:t>Plus</w:t>
            </w:r>
            <w:r>
              <w:t xml:space="preserve"> in all dealings with external customers and contractors</w:t>
            </w:r>
          </w:p>
          <w:p w14:paraId="5EBC8722" w14:textId="49EABCB7" w:rsidR="008D2B03" w:rsidRPr="003C7C85" w:rsidRDefault="00A34472" w:rsidP="008D2B03">
            <w:pPr>
              <w:pStyle w:val="ListParagraph"/>
              <w:numPr>
                <w:ilvl w:val="0"/>
                <w:numId w:val="4"/>
              </w:numPr>
            </w:pPr>
            <w:r>
              <w:t>Commitment to learning and investment in own professional development</w:t>
            </w:r>
          </w:p>
        </w:tc>
      </w:tr>
      <w:tr w:rsidR="00A34472" w:rsidRPr="003C7C85" w14:paraId="33E08DD0" w14:textId="77777777" w:rsidTr="1B3AE8FE">
        <w:trPr>
          <w:trHeight w:val="1770"/>
        </w:trPr>
        <w:tc>
          <w:tcPr>
            <w:tcW w:w="2122" w:type="dxa"/>
            <w:vAlign w:val="center"/>
          </w:tcPr>
          <w:p w14:paraId="65AECD0A" w14:textId="77777777" w:rsidR="00A34472" w:rsidRPr="003C7C85" w:rsidRDefault="00A34472" w:rsidP="007936D0">
            <w:r>
              <w:t xml:space="preserve">Qualifications and </w:t>
            </w:r>
            <w:r w:rsidRPr="003C7C85">
              <w:t>Professional/ technical competencies</w:t>
            </w:r>
          </w:p>
        </w:tc>
        <w:tc>
          <w:tcPr>
            <w:tcW w:w="6894" w:type="dxa"/>
            <w:vAlign w:val="center"/>
          </w:tcPr>
          <w:p w14:paraId="7DFCE4C1" w14:textId="77777777" w:rsidR="00A34472" w:rsidRDefault="00A34472" w:rsidP="007936D0">
            <w:pPr>
              <w:pStyle w:val="ListParagraph"/>
              <w:ind w:left="360"/>
              <w:rPr>
                <w:b/>
              </w:rPr>
            </w:pPr>
            <w:r w:rsidRPr="00C333FA">
              <w:rPr>
                <w:b/>
              </w:rPr>
              <w:t>Essential</w:t>
            </w:r>
          </w:p>
          <w:p w14:paraId="69E0A989" w14:textId="49015B34" w:rsidR="00A34472" w:rsidRDefault="696EA093" w:rsidP="007936D0">
            <w:pPr>
              <w:pStyle w:val="ListParagraph"/>
              <w:numPr>
                <w:ilvl w:val="0"/>
                <w:numId w:val="6"/>
              </w:numPr>
            </w:pPr>
            <w:r>
              <w:t>Good GCSEs in maths and English</w:t>
            </w:r>
            <w:r w:rsidR="00AA54DD">
              <w:t xml:space="preserve"> or equivalent</w:t>
            </w:r>
          </w:p>
          <w:p w14:paraId="6AD4DC7C" w14:textId="075A2E65" w:rsidR="00A34472" w:rsidRDefault="696EA093" w:rsidP="007936D0">
            <w:pPr>
              <w:pStyle w:val="ListParagraph"/>
              <w:numPr>
                <w:ilvl w:val="0"/>
                <w:numId w:val="6"/>
              </w:numPr>
            </w:pPr>
            <w:r>
              <w:t>Good GCE A levels</w:t>
            </w:r>
            <w:r w:rsidR="00AA54DD">
              <w:t xml:space="preserve"> or equivalent</w:t>
            </w:r>
          </w:p>
          <w:p w14:paraId="72A47F18" w14:textId="7E12D4F6" w:rsidR="6B4E1D23" w:rsidRDefault="6A5004DB" w:rsidP="6CDE3048">
            <w:pPr>
              <w:pStyle w:val="ListParagraph"/>
              <w:numPr>
                <w:ilvl w:val="0"/>
                <w:numId w:val="6"/>
              </w:numPr>
            </w:pPr>
            <w:r>
              <w:t>Second class honours or above</w:t>
            </w:r>
            <w:r w:rsidR="00A8266C">
              <w:t xml:space="preserve"> (</w:t>
            </w:r>
            <w:r w:rsidR="79AF1F2A">
              <w:t>e</w:t>
            </w:r>
            <w:r w:rsidR="627E1D23">
              <w:t>ssential</w:t>
            </w:r>
            <w:r w:rsidR="00A8266C">
              <w:t>)</w:t>
            </w:r>
            <w:r>
              <w:t xml:space="preserve"> in a relevant degree </w:t>
            </w:r>
            <w:r w:rsidR="00A8266C">
              <w:t>(</w:t>
            </w:r>
            <w:r w:rsidR="70FF935D">
              <w:t>d</w:t>
            </w:r>
            <w:r w:rsidR="64425181">
              <w:t>esirable</w:t>
            </w:r>
            <w:r w:rsidR="00A8266C">
              <w:t>)</w:t>
            </w:r>
            <w:r w:rsidR="00C2232B">
              <w:t xml:space="preserve"> </w:t>
            </w:r>
            <w:r>
              <w:t>or equivalent relevant professional experience</w:t>
            </w:r>
          </w:p>
          <w:p w14:paraId="503A7195" w14:textId="77777777" w:rsidR="00A34472" w:rsidRDefault="00A34472" w:rsidP="007936D0">
            <w:pPr>
              <w:pStyle w:val="ListParagraph"/>
              <w:numPr>
                <w:ilvl w:val="0"/>
                <w:numId w:val="6"/>
              </w:numPr>
            </w:pPr>
            <w:r>
              <w:t>Demonstrably high standard of computer literacy especially Microsoft Office and database systems</w:t>
            </w:r>
          </w:p>
          <w:p w14:paraId="582D0EBC" w14:textId="5DE65575" w:rsidR="00A34472" w:rsidRPr="008D13F3" w:rsidRDefault="00A34472" w:rsidP="0028305A">
            <w:pPr>
              <w:pStyle w:val="ListParagraph"/>
              <w:numPr>
                <w:ilvl w:val="0"/>
                <w:numId w:val="6"/>
              </w:numPr>
            </w:pPr>
            <w:r>
              <w:t>Excellent proof-reader</w:t>
            </w:r>
          </w:p>
          <w:p w14:paraId="2A6305C1" w14:textId="4763D8E8" w:rsidR="00A34472" w:rsidRPr="008D13F3" w:rsidRDefault="00A34472" w:rsidP="00A66867">
            <w:pPr>
              <w:pStyle w:val="ListParagraph"/>
              <w:ind w:left="360"/>
            </w:pPr>
          </w:p>
        </w:tc>
      </w:tr>
      <w:tr w:rsidR="00A34472" w14:paraId="327972CE" w14:textId="77777777" w:rsidTr="1B3AE8FE">
        <w:tc>
          <w:tcPr>
            <w:tcW w:w="2122" w:type="dxa"/>
            <w:vAlign w:val="center"/>
          </w:tcPr>
          <w:p w14:paraId="48AD3017" w14:textId="77777777" w:rsidR="00A34472" w:rsidRDefault="00A34472" w:rsidP="007936D0">
            <w:r w:rsidRPr="003C7C85">
              <w:t>Relevant experience</w:t>
            </w:r>
          </w:p>
        </w:tc>
        <w:tc>
          <w:tcPr>
            <w:tcW w:w="6894" w:type="dxa"/>
            <w:vAlign w:val="center"/>
          </w:tcPr>
          <w:p w14:paraId="371ABFCB" w14:textId="3FCBE922" w:rsidR="00A34472" w:rsidRPr="002663AF" w:rsidRDefault="00D3266E" w:rsidP="007936D0">
            <w:pPr>
              <w:rPr>
                <w:b/>
                <w:bCs/>
              </w:rPr>
            </w:pPr>
            <w:r>
              <w:rPr>
                <w:b/>
                <w:bCs/>
              </w:rPr>
              <w:t>Essential</w:t>
            </w:r>
          </w:p>
          <w:p w14:paraId="7B103DBC" w14:textId="77777777" w:rsidR="0028305A" w:rsidRPr="008D13F3" w:rsidRDefault="0028305A" w:rsidP="0028305A">
            <w:pPr>
              <w:pStyle w:val="ListParagraph"/>
              <w:numPr>
                <w:ilvl w:val="0"/>
                <w:numId w:val="5"/>
              </w:numPr>
            </w:pPr>
            <w:r>
              <w:t>Successful track record (minimum of one year) working in a role requiring extensive internal and/or external collaboration to achieve the desired outcomes</w:t>
            </w:r>
          </w:p>
          <w:p w14:paraId="391D5EA4" w14:textId="77777777" w:rsidR="0028305A" w:rsidRPr="008D13F3" w:rsidRDefault="0028305A" w:rsidP="0028305A">
            <w:pPr>
              <w:pStyle w:val="ListParagraph"/>
              <w:numPr>
                <w:ilvl w:val="0"/>
                <w:numId w:val="5"/>
              </w:numPr>
            </w:pPr>
            <w:r>
              <w:t>Experience of developing policies/procedures</w:t>
            </w:r>
          </w:p>
          <w:p w14:paraId="36C49178" w14:textId="77777777" w:rsidR="0028305A" w:rsidRPr="008D13F3" w:rsidRDefault="0028305A" w:rsidP="0028305A">
            <w:pPr>
              <w:pStyle w:val="ListParagraph"/>
              <w:numPr>
                <w:ilvl w:val="0"/>
                <w:numId w:val="5"/>
              </w:numPr>
            </w:pPr>
            <w:r>
              <w:t>Evidence of decision making</w:t>
            </w:r>
          </w:p>
          <w:p w14:paraId="722757CE" w14:textId="77777777" w:rsidR="00D3266E" w:rsidRDefault="0028305A" w:rsidP="0028305A">
            <w:pPr>
              <w:pStyle w:val="ListParagraph"/>
              <w:numPr>
                <w:ilvl w:val="0"/>
                <w:numId w:val="5"/>
              </w:numPr>
            </w:pPr>
            <w:r>
              <w:t>Developing, implementing and working with quality control processes</w:t>
            </w:r>
          </w:p>
          <w:p w14:paraId="7BC996A6" w14:textId="77777777" w:rsidR="00D3266E" w:rsidRDefault="00D3266E" w:rsidP="00D3266E">
            <w:pPr>
              <w:rPr>
                <w:b/>
                <w:bCs/>
              </w:rPr>
            </w:pPr>
          </w:p>
          <w:p w14:paraId="0EB5CBBC" w14:textId="390BC629" w:rsidR="00D3266E" w:rsidRPr="00D3266E" w:rsidRDefault="00D3266E" w:rsidP="00D3266E">
            <w:pPr>
              <w:rPr>
                <w:b/>
                <w:bCs/>
              </w:rPr>
            </w:pPr>
            <w:r w:rsidRPr="002663AF">
              <w:rPr>
                <w:b/>
                <w:bCs/>
              </w:rPr>
              <w:t>Desirable/useful</w:t>
            </w:r>
          </w:p>
          <w:p w14:paraId="1EB8F4BC" w14:textId="77777777" w:rsidR="00CE4AA3" w:rsidRDefault="00A34472" w:rsidP="0028305A">
            <w:pPr>
              <w:pStyle w:val="ListParagraph"/>
              <w:numPr>
                <w:ilvl w:val="0"/>
                <w:numId w:val="5"/>
              </w:numPr>
            </w:pPr>
            <w:r>
              <w:t xml:space="preserve">A </w:t>
            </w:r>
            <w:r w:rsidR="008D2B03">
              <w:t>customer service</w:t>
            </w:r>
            <w:r>
              <w:t xml:space="preserve"> background and/or background in</w:t>
            </w:r>
            <w:r w:rsidR="005A0D2E">
              <w:t xml:space="preserve"> accessibility/</w:t>
            </w:r>
            <w:r>
              <w:t xml:space="preserve"> test development</w:t>
            </w:r>
          </w:p>
          <w:p w14:paraId="674514E2" w14:textId="3CA5F0FC" w:rsidR="00A34472" w:rsidRDefault="00CE4AA3" w:rsidP="0028305A">
            <w:pPr>
              <w:pStyle w:val="ListParagraph"/>
              <w:numPr>
                <w:ilvl w:val="0"/>
                <w:numId w:val="5"/>
              </w:numPr>
            </w:pPr>
            <w:r>
              <w:t xml:space="preserve">Experience of </w:t>
            </w:r>
            <w:r w:rsidR="00A34472">
              <w:t xml:space="preserve">management </w:t>
            </w:r>
            <w:r w:rsidR="001575B3">
              <w:t>and/</w:t>
            </w:r>
            <w:r w:rsidR="00A34472">
              <w:t xml:space="preserve">or </w:t>
            </w:r>
            <w:r w:rsidR="005A0D2E">
              <w:t>operations</w:t>
            </w:r>
          </w:p>
          <w:p w14:paraId="6C48733A" w14:textId="44459DFC" w:rsidR="00A34472" w:rsidRDefault="00A34472" w:rsidP="00D3266E">
            <w:pPr>
              <w:pStyle w:val="ListParagraph"/>
              <w:numPr>
                <w:ilvl w:val="0"/>
                <w:numId w:val="5"/>
              </w:numPr>
            </w:pPr>
            <w:r>
              <w:t>Experience working in a customer-facing role</w:t>
            </w:r>
          </w:p>
        </w:tc>
      </w:tr>
    </w:tbl>
    <w:p w14:paraId="07F6DE0B" w14:textId="77777777" w:rsidR="00927203" w:rsidRDefault="00927203"/>
    <w:sectPr w:rsidR="0092720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67E72" w14:textId="77777777" w:rsidR="0073788B" w:rsidRDefault="0073788B" w:rsidP="00F71A7F">
      <w:r>
        <w:separator/>
      </w:r>
    </w:p>
  </w:endnote>
  <w:endnote w:type="continuationSeparator" w:id="0">
    <w:p w14:paraId="20122182" w14:textId="77777777" w:rsidR="0073788B" w:rsidRDefault="0073788B" w:rsidP="00F71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8C86" w14:textId="3CD63B8D" w:rsidR="00F71A7F" w:rsidRDefault="00252560">
    <w:pPr>
      <w:pStyle w:val="Footer"/>
    </w:pPr>
    <w:r>
      <w:t>Operational Manager JD</w:t>
    </w:r>
    <w:r>
      <w:ptab w:relativeTo="margin" w:alignment="center" w:leader="none"/>
    </w:r>
    <w:r w:rsidR="00C25F7F">
      <w:t xml:space="preserve">Page </w:t>
    </w:r>
    <w:r w:rsidR="00C25F7F">
      <w:rPr>
        <w:b/>
        <w:bCs/>
      </w:rPr>
      <w:fldChar w:fldCharType="begin"/>
    </w:r>
    <w:r w:rsidR="00C25F7F">
      <w:rPr>
        <w:b/>
        <w:bCs/>
      </w:rPr>
      <w:instrText xml:space="preserve"> PAGE  \* Arabic  \* MERGEFORMAT </w:instrText>
    </w:r>
    <w:r w:rsidR="00C25F7F">
      <w:rPr>
        <w:b/>
        <w:bCs/>
      </w:rPr>
      <w:fldChar w:fldCharType="separate"/>
    </w:r>
    <w:r w:rsidR="00C25F7F">
      <w:rPr>
        <w:b/>
        <w:bCs/>
        <w:noProof/>
      </w:rPr>
      <w:t>1</w:t>
    </w:r>
    <w:r w:rsidR="00C25F7F">
      <w:rPr>
        <w:b/>
        <w:bCs/>
      </w:rPr>
      <w:fldChar w:fldCharType="end"/>
    </w:r>
    <w:r w:rsidR="00C25F7F">
      <w:t xml:space="preserve"> of </w:t>
    </w:r>
    <w:r w:rsidR="00C25F7F">
      <w:rPr>
        <w:b/>
        <w:bCs/>
      </w:rPr>
      <w:fldChar w:fldCharType="begin"/>
    </w:r>
    <w:r w:rsidR="00C25F7F">
      <w:rPr>
        <w:b/>
        <w:bCs/>
      </w:rPr>
      <w:instrText xml:space="preserve"> NUMPAGES  \* Arabic  \* MERGEFORMAT </w:instrText>
    </w:r>
    <w:r w:rsidR="00C25F7F">
      <w:rPr>
        <w:b/>
        <w:bCs/>
      </w:rPr>
      <w:fldChar w:fldCharType="separate"/>
    </w:r>
    <w:r w:rsidR="00C25F7F">
      <w:rPr>
        <w:b/>
        <w:bCs/>
        <w:noProof/>
      </w:rPr>
      <w:t>2</w:t>
    </w:r>
    <w:r w:rsidR="00C25F7F">
      <w:rPr>
        <w:b/>
        <w:bCs/>
      </w:rPr>
      <w:fldChar w:fldCharType="end"/>
    </w:r>
    <w:r>
      <w:ptab w:relativeTo="margin" w:alignment="right" w:leader="none"/>
    </w:r>
    <w:r w:rsidR="00F445CA">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333CF" w14:textId="77777777" w:rsidR="0073788B" w:rsidRDefault="0073788B" w:rsidP="00F71A7F">
      <w:r>
        <w:separator/>
      </w:r>
    </w:p>
  </w:footnote>
  <w:footnote w:type="continuationSeparator" w:id="0">
    <w:p w14:paraId="2CC1668C" w14:textId="77777777" w:rsidR="0073788B" w:rsidRDefault="0073788B" w:rsidP="00F71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6C5E" w14:textId="211BD212" w:rsidR="008576D0" w:rsidRDefault="008576D0" w:rsidP="008576D0">
    <w:pPr>
      <w:pStyle w:val="Header"/>
      <w:jc w:val="right"/>
    </w:pPr>
    <w:r>
      <w:rPr>
        <w:noProof/>
      </w:rPr>
      <w:drawing>
        <wp:inline distT="0" distB="0" distL="0" distR="0" wp14:anchorId="6CFF62AB" wp14:editId="1C792293">
          <wp:extent cx="1043060" cy="601345"/>
          <wp:effectExtent l="0" t="0" r="5080" b="8255"/>
          <wp:docPr id="19" name="Picture 19" descr="D:\OneDrive\JW\AlphaPlus\Management\Stationery\ap_logo_rgb_rev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1043060" cy="601345"/>
                  </a:xfrm>
                  <a:prstGeom prst="rect">
                    <a:avLst/>
                  </a:prstGeom>
                </pic:spPr>
              </pic:pic>
            </a:graphicData>
          </a:graphic>
        </wp:inline>
      </w:drawing>
    </w:r>
  </w:p>
  <w:p w14:paraId="33F8AC94" w14:textId="77777777" w:rsidR="00F71A7F" w:rsidRDefault="00F71A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4769"/>
    <w:multiLevelType w:val="hybridMultilevel"/>
    <w:tmpl w:val="956CC3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4B5E9A"/>
    <w:multiLevelType w:val="hybridMultilevel"/>
    <w:tmpl w:val="02E6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C6566"/>
    <w:multiLevelType w:val="hybridMultilevel"/>
    <w:tmpl w:val="9CBC5B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A447A8"/>
    <w:multiLevelType w:val="hybridMultilevel"/>
    <w:tmpl w:val="93245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1D174D"/>
    <w:multiLevelType w:val="hybridMultilevel"/>
    <w:tmpl w:val="0E0EAAE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6E20057"/>
    <w:multiLevelType w:val="hybridMultilevel"/>
    <w:tmpl w:val="58645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F310D0E"/>
    <w:multiLevelType w:val="hybridMultilevel"/>
    <w:tmpl w:val="29425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8011A2"/>
    <w:multiLevelType w:val="hybridMultilevel"/>
    <w:tmpl w:val="64ACB6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CF7934"/>
    <w:multiLevelType w:val="hybridMultilevel"/>
    <w:tmpl w:val="15584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4155526">
    <w:abstractNumId w:val="8"/>
  </w:num>
  <w:num w:numId="2" w16cid:durableId="1636834844">
    <w:abstractNumId w:val="4"/>
  </w:num>
  <w:num w:numId="3" w16cid:durableId="1099719092">
    <w:abstractNumId w:val="3"/>
  </w:num>
  <w:num w:numId="4" w16cid:durableId="511381717">
    <w:abstractNumId w:val="5"/>
  </w:num>
  <w:num w:numId="5" w16cid:durableId="1899245296">
    <w:abstractNumId w:val="2"/>
  </w:num>
  <w:num w:numId="6" w16cid:durableId="1608004919">
    <w:abstractNumId w:val="0"/>
  </w:num>
  <w:num w:numId="7" w16cid:durableId="1525513920">
    <w:abstractNumId w:val="1"/>
  </w:num>
  <w:num w:numId="8" w16cid:durableId="1548837987">
    <w:abstractNumId w:val="6"/>
  </w:num>
  <w:num w:numId="9" w16cid:durableId="1271084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472"/>
    <w:rsid w:val="0010407A"/>
    <w:rsid w:val="00106485"/>
    <w:rsid w:val="001240A0"/>
    <w:rsid w:val="001575B3"/>
    <w:rsid w:val="00185094"/>
    <w:rsid w:val="001850B3"/>
    <w:rsid w:val="001A31B1"/>
    <w:rsid w:val="001B5034"/>
    <w:rsid w:val="001D301C"/>
    <w:rsid w:val="00214F77"/>
    <w:rsid w:val="00230494"/>
    <w:rsid w:val="00252560"/>
    <w:rsid w:val="00282609"/>
    <w:rsid w:val="0028305A"/>
    <w:rsid w:val="0040607A"/>
    <w:rsid w:val="004076AD"/>
    <w:rsid w:val="004B5F22"/>
    <w:rsid w:val="0054598F"/>
    <w:rsid w:val="0055533D"/>
    <w:rsid w:val="00564DB3"/>
    <w:rsid w:val="005A0D2E"/>
    <w:rsid w:val="005E77A9"/>
    <w:rsid w:val="005F0489"/>
    <w:rsid w:val="00617492"/>
    <w:rsid w:val="006B00EE"/>
    <w:rsid w:val="0072413E"/>
    <w:rsid w:val="0073788B"/>
    <w:rsid w:val="00761CD3"/>
    <w:rsid w:val="007936D0"/>
    <w:rsid w:val="0085275B"/>
    <w:rsid w:val="008576D0"/>
    <w:rsid w:val="008D2B03"/>
    <w:rsid w:val="00927203"/>
    <w:rsid w:val="009B24E8"/>
    <w:rsid w:val="00A34472"/>
    <w:rsid w:val="00A66867"/>
    <w:rsid w:val="00A8266C"/>
    <w:rsid w:val="00AA54DD"/>
    <w:rsid w:val="00B646B1"/>
    <w:rsid w:val="00BC3778"/>
    <w:rsid w:val="00C2232B"/>
    <w:rsid w:val="00C24AAB"/>
    <w:rsid w:val="00C25F7F"/>
    <w:rsid w:val="00C62CFD"/>
    <w:rsid w:val="00CC4839"/>
    <w:rsid w:val="00CE4AA3"/>
    <w:rsid w:val="00CF732B"/>
    <w:rsid w:val="00D3266E"/>
    <w:rsid w:val="00DE2491"/>
    <w:rsid w:val="00DE4CA1"/>
    <w:rsid w:val="00E22A2E"/>
    <w:rsid w:val="00F445CA"/>
    <w:rsid w:val="00F71A7F"/>
    <w:rsid w:val="00FE37D2"/>
    <w:rsid w:val="01946BE9"/>
    <w:rsid w:val="06778B9C"/>
    <w:rsid w:val="0B31BB74"/>
    <w:rsid w:val="0D4DB185"/>
    <w:rsid w:val="0D9884F4"/>
    <w:rsid w:val="0E71ADB7"/>
    <w:rsid w:val="0F8B78D8"/>
    <w:rsid w:val="0FAADF32"/>
    <w:rsid w:val="1025ED12"/>
    <w:rsid w:val="10C826B0"/>
    <w:rsid w:val="19E8FEBE"/>
    <w:rsid w:val="1B3AE8FE"/>
    <w:rsid w:val="1CEEB696"/>
    <w:rsid w:val="227C4760"/>
    <w:rsid w:val="2333D7B5"/>
    <w:rsid w:val="27A0D9F9"/>
    <w:rsid w:val="2E403685"/>
    <w:rsid w:val="30CE5232"/>
    <w:rsid w:val="31B263E8"/>
    <w:rsid w:val="31EADD31"/>
    <w:rsid w:val="3463B12E"/>
    <w:rsid w:val="3504AD8D"/>
    <w:rsid w:val="36C8888E"/>
    <w:rsid w:val="3DC244D5"/>
    <w:rsid w:val="3E27C2FF"/>
    <w:rsid w:val="4075A2D4"/>
    <w:rsid w:val="44A3F7C3"/>
    <w:rsid w:val="45426500"/>
    <w:rsid w:val="46A72CBC"/>
    <w:rsid w:val="49F74DAF"/>
    <w:rsid w:val="4DCBD2FD"/>
    <w:rsid w:val="4F620470"/>
    <w:rsid w:val="51F3E89C"/>
    <w:rsid w:val="5346CF8D"/>
    <w:rsid w:val="5528DEC1"/>
    <w:rsid w:val="5529FA57"/>
    <w:rsid w:val="5B2C1537"/>
    <w:rsid w:val="5BCEFA09"/>
    <w:rsid w:val="5D0F2A16"/>
    <w:rsid w:val="5DA357BE"/>
    <w:rsid w:val="5FBCE77B"/>
    <w:rsid w:val="60A5F4F2"/>
    <w:rsid w:val="627E1D23"/>
    <w:rsid w:val="64425181"/>
    <w:rsid w:val="66BC47EE"/>
    <w:rsid w:val="680C94F4"/>
    <w:rsid w:val="696EA093"/>
    <w:rsid w:val="6A5004DB"/>
    <w:rsid w:val="6A52AF08"/>
    <w:rsid w:val="6B4E1D23"/>
    <w:rsid w:val="6C70888D"/>
    <w:rsid w:val="6CDE3048"/>
    <w:rsid w:val="6F5E57FB"/>
    <w:rsid w:val="6FD0C037"/>
    <w:rsid w:val="70FF935D"/>
    <w:rsid w:val="714A066A"/>
    <w:rsid w:val="76691583"/>
    <w:rsid w:val="78E3126E"/>
    <w:rsid w:val="79AF1F2A"/>
    <w:rsid w:val="7B3B9FB3"/>
    <w:rsid w:val="7C0929FE"/>
    <w:rsid w:val="7CEEA0EF"/>
    <w:rsid w:val="7F45B19E"/>
    <w:rsid w:val="7F5A7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62FF4"/>
  <w15:chartTrackingRefBased/>
  <w15:docId w15:val="{613102FD-D0ED-47C3-942E-D9A3F695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472"/>
    <w:pPr>
      <w:spacing w:after="0" w:line="240" w:lineRule="auto"/>
    </w:pPr>
    <w:rPr>
      <w:rFonts w:ascii="Calibri" w:hAnsi="Calibri" w:cs="Times New Roman"/>
      <w:kern w:val="0"/>
      <w:sz w:val="22"/>
      <w:szCs w:val="22"/>
      <w14:ligatures w14:val="none"/>
    </w:rPr>
  </w:style>
  <w:style w:type="paragraph" w:styleId="Heading1">
    <w:name w:val="heading 1"/>
    <w:basedOn w:val="Normal"/>
    <w:next w:val="Normal"/>
    <w:link w:val="Heading1Char"/>
    <w:uiPriority w:val="9"/>
    <w:qFormat/>
    <w:rsid w:val="00A34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4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4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4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4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472"/>
    <w:rPr>
      <w:rFonts w:eastAsiaTheme="majorEastAsia" w:cstheme="majorBidi"/>
      <w:color w:val="272727" w:themeColor="text1" w:themeTint="D8"/>
    </w:rPr>
  </w:style>
  <w:style w:type="paragraph" w:styleId="Title">
    <w:name w:val="Title"/>
    <w:basedOn w:val="Normal"/>
    <w:next w:val="Normal"/>
    <w:link w:val="TitleChar"/>
    <w:uiPriority w:val="10"/>
    <w:qFormat/>
    <w:rsid w:val="00A344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472"/>
    <w:pPr>
      <w:spacing w:before="160"/>
      <w:jc w:val="center"/>
    </w:pPr>
    <w:rPr>
      <w:i/>
      <w:iCs/>
      <w:color w:val="404040" w:themeColor="text1" w:themeTint="BF"/>
    </w:rPr>
  </w:style>
  <w:style w:type="character" w:customStyle="1" w:styleId="QuoteChar">
    <w:name w:val="Quote Char"/>
    <w:basedOn w:val="DefaultParagraphFont"/>
    <w:link w:val="Quote"/>
    <w:uiPriority w:val="29"/>
    <w:rsid w:val="00A34472"/>
    <w:rPr>
      <w:i/>
      <w:iCs/>
      <w:color w:val="404040" w:themeColor="text1" w:themeTint="BF"/>
    </w:rPr>
  </w:style>
  <w:style w:type="paragraph" w:styleId="ListParagraph">
    <w:name w:val="List Paragraph"/>
    <w:basedOn w:val="Normal"/>
    <w:uiPriority w:val="34"/>
    <w:qFormat/>
    <w:rsid w:val="00A34472"/>
    <w:pPr>
      <w:ind w:left="720"/>
      <w:contextualSpacing/>
    </w:pPr>
  </w:style>
  <w:style w:type="character" w:styleId="IntenseEmphasis">
    <w:name w:val="Intense Emphasis"/>
    <w:basedOn w:val="DefaultParagraphFont"/>
    <w:uiPriority w:val="21"/>
    <w:qFormat/>
    <w:rsid w:val="00A34472"/>
    <w:rPr>
      <w:i/>
      <w:iCs/>
      <w:color w:val="0F4761" w:themeColor="accent1" w:themeShade="BF"/>
    </w:rPr>
  </w:style>
  <w:style w:type="paragraph" w:styleId="IntenseQuote">
    <w:name w:val="Intense Quote"/>
    <w:basedOn w:val="Normal"/>
    <w:next w:val="Normal"/>
    <w:link w:val="IntenseQuoteChar"/>
    <w:uiPriority w:val="30"/>
    <w:qFormat/>
    <w:rsid w:val="00A34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472"/>
    <w:rPr>
      <w:i/>
      <w:iCs/>
      <w:color w:val="0F4761" w:themeColor="accent1" w:themeShade="BF"/>
    </w:rPr>
  </w:style>
  <w:style w:type="character" w:styleId="IntenseReference">
    <w:name w:val="Intense Reference"/>
    <w:basedOn w:val="DefaultParagraphFont"/>
    <w:uiPriority w:val="32"/>
    <w:qFormat/>
    <w:rsid w:val="00A34472"/>
    <w:rPr>
      <w:b/>
      <w:bCs/>
      <w:smallCaps/>
      <w:color w:val="0F4761" w:themeColor="accent1" w:themeShade="BF"/>
      <w:spacing w:val="5"/>
    </w:rPr>
  </w:style>
  <w:style w:type="table" w:styleId="TableGrid">
    <w:name w:val="Table Grid"/>
    <w:basedOn w:val="TableNormal"/>
    <w:uiPriority w:val="39"/>
    <w:rsid w:val="00A3447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1A7F"/>
    <w:pPr>
      <w:tabs>
        <w:tab w:val="center" w:pos="4513"/>
        <w:tab w:val="right" w:pos="9026"/>
      </w:tabs>
    </w:pPr>
  </w:style>
  <w:style w:type="character" w:customStyle="1" w:styleId="HeaderChar">
    <w:name w:val="Header Char"/>
    <w:basedOn w:val="DefaultParagraphFont"/>
    <w:link w:val="Header"/>
    <w:uiPriority w:val="99"/>
    <w:rsid w:val="00F71A7F"/>
    <w:rPr>
      <w:rFonts w:ascii="Calibri" w:hAnsi="Calibri" w:cs="Times New Roman"/>
      <w:kern w:val="0"/>
      <w:sz w:val="22"/>
      <w:szCs w:val="22"/>
      <w14:ligatures w14:val="none"/>
    </w:rPr>
  </w:style>
  <w:style w:type="paragraph" w:styleId="Footer">
    <w:name w:val="footer"/>
    <w:basedOn w:val="Normal"/>
    <w:link w:val="FooterChar"/>
    <w:uiPriority w:val="99"/>
    <w:unhideWhenUsed/>
    <w:rsid w:val="00F71A7F"/>
    <w:pPr>
      <w:tabs>
        <w:tab w:val="center" w:pos="4513"/>
        <w:tab w:val="right" w:pos="9026"/>
      </w:tabs>
    </w:pPr>
  </w:style>
  <w:style w:type="character" w:customStyle="1" w:styleId="FooterChar">
    <w:name w:val="Footer Char"/>
    <w:basedOn w:val="DefaultParagraphFont"/>
    <w:link w:val="Footer"/>
    <w:uiPriority w:val="99"/>
    <w:rsid w:val="00F71A7F"/>
    <w:rPr>
      <w:rFonts w:ascii="Calibri" w:hAnsi="Calibri" w:cs="Times New Roman"/>
      <w:kern w:val="0"/>
      <w:sz w:val="22"/>
      <w:szCs w:val="22"/>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4598F"/>
    <w:pPr>
      <w:spacing w:after="0" w:line="240" w:lineRule="auto"/>
    </w:pPr>
    <w:rPr>
      <w:rFonts w:ascii="Calibri" w:hAnsi="Calibri" w:cs="Times New Roman"/>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54598F"/>
    <w:rPr>
      <w:b/>
      <w:bCs/>
    </w:rPr>
  </w:style>
  <w:style w:type="character" w:customStyle="1" w:styleId="CommentSubjectChar">
    <w:name w:val="Comment Subject Char"/>
    <w:basedOn w:val="CommentTextChar"/>
    <w:link w:val="CommentSubject"/>
    <w:uiPriority w:val="99"/>
    <w:semiHidden/>
    <w:rsid w:val="0054598F"/>
    <w:rPr>
      <w:rFonts w:ascii="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3E1B3BB324574AB796C72132CA7D21" ma:contentTypeVersion="3" ma:contentTypeDescription="Create a new document." ma:contentTypeScope="" ma:versionID="02e5d94e44f78202b30564b7ab24c1b6">
  <xsd:schema xmlns:xsd="http://www.w3.org/2001/XMLSchema" xmlns:xs="http://www.w3.org/2001/XMLSchema" xmlns:p="http://schemas.microsoft.com/office/2006/metadata/properties" xmlns:ns2="02764911-d0fa-4cd1-a7b4-cf9a434c8e8f" targetNamespace="http://schemas.microsoft.com/office/2006/metadata/properties" ma:root="true" ma:fieldsID="143c9b899fedc5f579397441dbbe4372" ns2:_="">
    <xsd:import namespace="02764911-d0fa-4cd1-a7b4-cf9a434c8e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4911-d0fa-4cd1-a7b4-cf9a434c8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767241-0150-46A1-B336-58B7A9D52AB3}">
  <ds:schemaRefs>
    <ds:schemaRef ds:uri="http://schemas.microsoft.com/sharepoint/v3/contenttype/forms"/>
  </ds:schemaRefs>
</ds:datastoreItem>
</file>

<file path=customXml/itemProps2.xml><?xml version="1.0" encoding="utf-8"?>
<ds:datastoreItem xmlns:ds="http://schemas.openxmlformats.org/officeDocument/2006/customXml" ds:itemID="{809054B7-FEE4-4318-BE2A-6AD4406A6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4911-d0fa-4cd1-a7b4-cf9a434c8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22FAE1-3526-4847-B903-7CA3A3E3C2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853</Words>
  <Characters>5528</Characters>
  <Application>Microsoft Office Word</Application>
  <DocSecurity>0</DocSecurity>
  <Lines>152</Lines>
  <Paragraphs>87</Paragraphs>
  <ScaleCrop>false</ScaleCrop>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Sundus Ahmad</dc:creator>
  <cp:keywords/>
  <dc:description/>
  <cp:lastModifiedBy>Kath Fanning</cp:lastModifiedBy>
  <cp:revision>9</cp:revision>
  <dcterms:created xsi:type="dcterms:W3CDTF">2026-02-03T15:54:00Z</dcterms:created>
  <dcterms:modified xsi:type="dcterms:W3CDTF">2026-02-09T09:31:00Z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0x010100EC3E1B3BB324574AB796C72132CA7D21</vt:lpwstr>
  </property>
</Properties>
</file>